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6E33" w14:textId="59AD52F4" w:rsidR="00D133BC" w:rsidRPr="00D133BC" w:rsidRDefault="001853C2" w:rsidP="006C582C">
      <w:pPr>
        <w:jc w:val="center"/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  <w:sz w:val="48"/>
          <w:szCs w:val="48"/>
          <w:shd w:val="clear" w:color="auto" w:fill="FFFFFF"/>
        </w:rPr>
        <w:t>BARISARDO</w:t>
      </w:r>
    </w:p>
    <w:p w14:paraId="3A872310" w14:textId="74EEC592" w:rsidR="006C582C" w:rsidRPr="006C582C" w:rsidRDefault="006C582C" w:rsidP="006C582C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  <w:r w:rsidRPr="006C582C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DIRIGENTI SCOLASTICI</w:t>
      </w:r>
    </w:p>
    <w:p w14:paraId="4EC2BDCE" w14:textId="764119C9" w:rsidR="006C582C" w:rsidRPr="00EC58C1" w:rsidRDefault="006C582C" w:rsidP="006C582C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EC58C1">
        <w:rPr>
          <w:rFonts w:ascii="Arial" w:hAnsi="Arial" w:cs="Arial"/>
          <w:b/>
          <w:bCs/>
          <w:color w:val="222222"/>
          <w:shd w:val="clear" w:color="auto" w:fill="FFFFFF"/>
        </w:rPr>
        <w:t>Testo per il sito web della scuola e per invio tramite registro digitale</w:t>
      </w:r>
    </w:p>
    <w:p w14:paraId="1FF8553D" w14:textId="77777777" w:rsidR="006C582C" w:rsidRPr="00EC58C1" w:rsidRDefault="006C582C" w:rsidP="006C582C">
      <w:pPr>
        <w:spacing w:after="0" w:line="360" w:lineRule="auto"/>
        <w:jc w:val="center"/>
        <w:rPr>
          <w:sz w:val="20"/>
          <w:szCs w:val="20"/>
        </w:rPr>
      </w:pPr>
      <w:r w:rsidRPr="00EC58C1">
        <w:rPr>
          <w:sz w:val="20"/>
          <w:szCs w:val="20"/>
          <w:lang w:eastAsia="it-IT"/>
        </w:rPr>
        <w:drawing>
          <wp:inline distT="0" distB="0" distL="0" distR="0" wp14:anchorId="79DC2250" wp14:editId="0D1D57CB">
            <wp:extent cx="2019300" cy="1348180"/>
            <wp:effectExtent l="0" t="0" r="0" b="4445"/>
            <wp:docPr id="9" name="Immagine 9" descr="Avv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vvi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12" cy="135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8C1">
        <w:rPr>
          <w:sz w:val="20"/>
          <w:szCs w:val="20"/>
          <w:lang w:eastAsia="it-IT"/>
        </w:rPr>
        <w:drawing>
          <wp:inline distT="0" distB="0" distL="0" distR="0" wp14:anchorId="39BDBC9F" wp14:editId="3EF9EA3E">
            <wp:extent cx="1248987" cy="1352087"/>
            <wp:effectExtent l="0" t="0" r="8890" b="635"/>
            <wp:docPr id="12" name="Immagine 12" descr="Il registro elettronico | Giunti scuola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l registro elettronico | Giunti scuola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0" b="3545"/>
                    <a:stretch/>
                  </pic:blipFill>
                  <pic:spPr bwMode="auto">
                    <a:xfrm>
                      <a:off x="0" y="0"/>
                      <a:ext cx="1257326" cy="136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AD0FE" w14:textId="77777777" w:rsidR="006C582C" w:rsidRPr="00EC58C1" w:rsidRDefault="006C582C" w:rsidP="006C582C">
      <w:pPr>
        <w:spacing w:after="0" w:line="360" w:lineRule="auto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0F604CDC" w14:textId="77777777" w:rsidR="006C582C" w:rsidRPr="00EC58C1" w:rsidRDefault="006C582C" w:rsidP="006C582C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AVVISO AGLI STUDENTI</w:t>
      </w:r>
    </w:p>
    <w:p w14:paraId="7C714A51" w14:textId="77777777" w:rsidR="006C582C" w:rsidRPr="00EC58C1" w:rsidRDefault="006C582C" w:rsidP="006C582C">
      <w:pPr>
        <w:spacing w:after="0" w:line="360" w:lineRule="auto"/>
        <w:jc w:val="center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TEST ANTIGENICI | COVID-19</w:t>
      </w:r>
    </w:p>
    <w:p w14:paraId="213D00AF" w14:textId="77777777" w:rsidR="006C582C" w:rsidRPr="00EC58C1" w:rsidRDefault="006C582C" w:rsidP="006C582C">
      <w:pPr>
        <w:spacing w:after="0" w:line="360" w:lineRule="auto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3C500BC5" w14:textId="77777777" w:rsidR="006C582C" w:rsidRPr="00771451" w:rsidRDefault="006C582C" w:rsidP="006C582C">
      <w:pPr>
        <w:spacing w:after="0" w:line="360" w:lineRule="auto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  <w:r w:rsidRPr="00771451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Caro studente,</w:t>
      </w:r>
    </w:p>
    <w:p w14:paraId="65E0685E" w14:textId="7545CC67" w:rsidR="006C582C" w:rsidRPr="00EC58C1" w:rsidRDefault="006C582C" w:rsidP="006C582C">
      <w:p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il 4 e 5 gennaio in tutti i comuni dell’Ogliastra, dalle 8.30 alle 13.00 e dalle 14.00 </w:t>
      </w:r>
      <w:r w:rsidR="001F030B"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alle </w:t>
      </w:r>
      <w:r w:rsidR="001F030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18</w:t>
      </w:r>
      <w:r w:rsidR="001F030B"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  <w:r w:rsidR="001F030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0</w:t>
      </w:r>
      <w:r w:rsidR="001F030B"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0 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,  potrai fare gratuitamente il test antigenico - rapido, efficace e affidabile - per contrastare la diffusione del Covid-19 in Ogliastra e in Sardegna. Potrai fare il test antigenico, presentando </w:t>
      </w:r>
      <w:r w:rsidRPr="00EC58C1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la tessera sanitaria. È indispensabile avere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EC58C1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un numero di cellulare al quale verrà inviata la password per avere il referto, 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nel rispetto della privacy.</w:t>
      </w:r>
    </w:p>
    <w:p w14:paraId="627EB58A" w14:textId="77777777" w:rsidR="001853C2" w:rsidRPr="000523AD" w:rsidRDefault="001853C2" w:rsidP="001853C2">
      <w:p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Puoi fare il test </w:t>
      </w:r>
      <w:r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nell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</w:t>
      </w:r>
      <w:r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seguen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te </w:t>
      </w:r>
      <w:r w:rsidRPr="000523AD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se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:</w:t>
      </w:r>
    </w:p>
    <w:p w14:paraId="5B53662A" w14:textId="50400183" w:rsidR="00286525" w:rsidRPr="001853C2" w:rsidRDefault="001853C2" w:rsidP="001853C2">
      <w:pPr>
        <w:pStyle w:val="Paragrafoelenco"/>
        <w:numPr>
          <w:ilvl w:val="0"/>
          <w:numId w:val="6"/>
        </w:numPr>
        <w:spacing w:after="0" w:line="360" w:lineRule="auto"/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it-IT"/>
        </w:rPr>
      </w:pPr>
      <w:r w:rsidRPr="001853C2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it-IT"/>
        </w:rPr>
        <w:t>Palazzetto dello Sport via Verdi</w:t>
      </w:r>
    </w:p>
    <w:p w14:paraId="03ADFEC1" w14:textId="77777777" w:rsidR="006C582C" w:rsidRDefault="006C582C" w:rsidP="006C582C">
      <w:p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Aderisci alla campagna di screening della Regione Sardegna 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“</w:t>
      </w: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Sardi e sicuri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”</w:t>
      </w: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. Dai il tuo contributo nella lotta al 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</w:t>
      </w: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ovid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-</w:t>
      </w: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19.</w:t>
      </w: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4512DD6C" w14:textId="77777777" w:rsidR="006C582C" w:rsidRPr="00EC58C1" w:rsidRDefault="006C582C" w:rsidP="006C582C">
      <w:p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7FC5519F" w14:textId="77777777" w:rsidR="006C582C" w:rsidRDefault="006C582C" w:rsidP="006C582C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  <w:t>Per maggiori informazioni potete contattare il vostro comune o il medico di base.</w:t>
      </w:r>
    </w:p>
    <w:p w14:paraId="4FD93559" w14:textId="77777777" w:rsidR="006C582C" w:rsidRPr="00EC58C1" w:rsidRDefault="006C582C" w:rsidP="006C582C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222222"/>
          <w:sz w:val="20"/>
          <w:szCs w:val="20"/>
          <w:shd w:val="clear" w:color="auto" w:fill="FFFFFF"/>
        </w:rPr>
      </w:pPr>
    </w:p>
    <w:p w14:paraId="5AE08972" w14:textId="77777777" w:rsidR="006C582C" w:rsidRPr="00D22BD6" w:rsidRDefault="006C582C" w:rsidP="006C582C">
      <w:p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D22BD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Ricordati sempre di:</w:t>
      </w:r>
    </w:p>
    <w:p w14:paraId="7305CCC0" w14:textId="77777777" w:rsidR="006C582C" w:rsidRPr="00EC58C1" w:rsidRDefault="006C582C" w:rsidP="006C58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lavarti spesso le mani o igienizzarle; </w:t>
      </w:r>
    </w:p>
    <w:p w14:paraId="408CE8FF" w14:textId="77777777" w:rsidR="006C582C" w:rsidRPr="00EC58C1" w:rsidRDefault="006C582C" w:rsidP="006C58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usare correttamente la mascherina; </w:t>
      </w:r>
    </w:p>
    <w:p w14:paraId="78D3533A" w14:textId="77777777" w:rsidR="006C582C" w:rsidRPr="00EC58C1" w:rsidRDefault="006C582C" w:rsidP="006C582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r w:rsidRPr="00EC58C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mantenere il distanziamento sociale.</w:t>
      </w:r>
    </w:p>
    <w:p w14:paraId="36C1540A" w14:textId="22C3CCB8" w:rsidR="00533D18" w:rsidRDefault="00D133BC" w:rsidP="006C582C">
      <w:r>
        <w:t xml:space="preserve"> </w:t>
      </w:r>
    </w:p>
    <w:sectPr w:rsidR="00533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33C"/>
    <w:multiLevelType w:val="hybridMultilevel"/>
    <w:tmpl w:val="64904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04D63"/>
    <w:multiLevelType w:val="hybridMultilevel"/>
    <w:tmpl w:val="4148BB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E728F2"/>
    <w:multiLevelType w:val="hybridMultilevel"/>
    <w:tmpl w:val="B9F46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17BF8"/>
    <w:multiLevelType w:val="hybridMultilevel"/>
    <w:tmpl w:val="60309A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7F2532"/>
    <w:multiLevelType w:val="hybridMultilevel"/>
    <w:tmpl w:val="3034C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292B"/>
    <w:multiLevelType w:val="hybridMultilevel"/>
    <w:tmpl w:val="2CC6F4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2C"/>
    <w:rsid w:val="00157DC4"/>
    <w:rsid w:val="001853C2"/>
    <w:rsid w:val="001F030B"/>
    <w:rsid w:val="0020554D"/>
    <w:rsid w:val="00286525"/>
    <w:rsid w:val="00533D18"/>
    <w:rsid w:val="006C582C"/>
    <w:rsid w:val="00D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82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8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54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82C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8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54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utrespamm</cp:lastModifiedBy>
  <cp:revision>2</cp:revision>
  <dcterms:created xsi:type="dcterms:W3CDTF">2020-12-29T08:09:00Z</dcterms:created>
  <dcterms:modified xsi:type="dcterms:W3CDTF">2020-12-29T08:09:00Z</dcterms:modified>
</cp:coreProperties>
</file>